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山西大学资助育人系统-勤工助学操作手册</w:t>
      </w:r>
    </w:p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（部门端）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一、首页登录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输入网址http://sdxg.sxu.edu.cn/work_study，打开部门端首页，输入部门【账号】【密码】，点击【登录】</w:t>
      </w:r>
      <w:bookmarkStart w:id="0" w:name="_GoBack"/>
      <w:r>
        <w:drawing>
          <wp:inline distT="0" distB="0" distL="114300" distR="114300">
            <wp:extent cx="5266690" cy="2553970"/>
            <wp:effectExtent l="0" t="0" r="10160" b="17780"/>
            <wp:docPr id="1" name="图片 1" descr="169295163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29516351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textWrapping"/>
      </w:r>
      <w:r>
        <w:rPr>
          <w:rFonts w:hint="eastAsia"/>
          <w:lang w:val="en-US" w:eastAsia="zh-CN"/>
        </w:rPr>
        <w:t>二、勤工信息查询</w:t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1.学期查询：点击【学期】选择要查询的学期，显示相应学期列表</w:t>
      </w:r>
      <w:r>
        <w:rPr>
          <w:rFonts w:hint="eastAsia"/>
          <w:lang w:val="en-US" w:eastAsia="zh-CN"/>
        </w:rPr>
        <w:br w:type="textWrapping"/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048885" cy="2448560"/>
            <wp:effectExtent l="0" t="0" r="18415" b="8890"/>
            <wp:docPr id="3" name="图片 3" descr="169295187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295187379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2、学生查询：点击【学生查询】输入要查询的条件【岗位名称】【姓名】【学院】【学号】等，点击【查询】，显示相应列表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01895" cy="2425700"/>
            <wp:effectExtent l="0" t="0" r="8255" b="12700"/>
            <wp:docPr id="4" name="图片 4" descr="1692952026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29520264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三、岗位申请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上报岗位：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找到需要申报的学期，点击【上报岗位】，进入上报岗位页面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color w:val="FF0000"/>
          <w:lang w:val="en-US" w:eastAsia="zh-CN"/>
        </w:rPr>
        <w:drawing>
          <wp:inline distT="0" distB="0" distL="114300" distR="114300">
            <wp:extent cx="5266690" cy="2553970"/>
            <wp:effectExtent l="0" t="0" r="10160" b="17780"/>
            <wp:docPr id="7" name="图片 7" descr="169295241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29524177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/>
          <w:color w:val="FF0000"/>
          <w:lang w:val="en-US" w:eastAsia="zh-CN"/>
        </w:rPr>
        <w:br w:type="textWrapping"/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新增岗位</w:t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先输入【负责人姓名】【工号】【手机号】，点击【新增岗位】弹出添加岗位窗口。</w:t>
      </w:r>
      <w:r>
        <w:drawing>
          <wp:inline distT="0" distB="0" distL="114300" distR="114300">
            <wp:extent cx="5266690" cy="2553970"/>
            <wp:effectExtent l="0" t="0" r="10160" b="17780"/>
            <wp:docPr id="8" name="图片 8" descr="169295252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29525260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3970"/>
            <wp:effectExtent l="0" t="0" r="10160" b="177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rPr>
          <w:rFonts w:hint="eastAsia"/>
          <w:lang w:val="en-US" w:eastAsia="zh-CN"/>
        </w:rPr>
        <w:t>输入相应信息，选择【岗位名称】【所在校区】【工作内容】【聘用学院】【具体要求】【聘用人数】</w:t>
      </w:r>
      <w:r>
        <w:drawing>
          <wp:inline distT="0" distB="0" distL="114300" distR="114300">
            <wp:extent cx="5266690" cy="2553970"/>
            <wp:effectExtent l="0" t="0" r="10160" b="177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可提交多个学院，点击【确定】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3970"/>
            <wp:effectExtent l="0" t="0" r="10160" b="1778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提交申报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在岗位申请报界面下，可对添加好的岗位进行【编辑】返回【编辑岗位】界面进行修改或【删除】，确认设岗详细情况表内容无误，点击【提交申报】，确定无误，点击确定，等待学工部审核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36490" cy="2393950"/>
            <wp:effectExtent l="0" t="0" r="16510" b="6350"/>
            <wp:docPr id="28" name="图片 28" descr="169295324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929532415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24425" cy="2388235"/>
            <wp:effectExtent l="0" t="0" r="9525" b="12065"/>
            <wp:docPr id="29" name="图片 29" descr="1692953375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929533754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4、下载岗位申请表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提交成功后【查看申报】，并可下载【下载岗位申请表】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2553970"/>
            <wp:effectExtent l="0" t="0" r="10160" b="1778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>查看报表</w:t>
      </w:r>
      <w:r>
        <w:drawing>
          <wp:inline distT="0" distB="0" distL="114300" distR="114300">
            <wp:extent cx="5266690" cy="2553970"/>
            <wp:effectExtent l="0" t="0" r="10160" b="1778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下载岗位申请表并可打印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3970"/>
            <wp:effectExtent l="0" t="0" r="10160" b="1778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5、确认学生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部门岗位申请时间结束后，开启学院上报勤工助学学生，由学院添加学生完成后提交部门确认，需学生填写好申请表，部门才可确认学生，状态为已申报，待确认，点击【确认学生】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3970"/>
            <wp:effectExtent l="0" t="0" r="10160" b="1778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进入【确认上报学生】，查看学生姓名、学号、所在校区、所在学院、状态，点击【确认】或【驳回】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3970"/>
            <wp:effectExtent l="0" t="0" r="10160" b="1778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点击【确认】后弹出确定提醒，点击【确定】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3970"/>
            <wp:effectExtent l="0" t="0" r="10160" b="1778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操作成功后列表状态为【确过】，操作中也可【驳回】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3970"/>
            <wp:effectExtent l="0" t="0" r="10160" b="1778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点击【驳回】后弹出窗口，输入驳回原因，点击【确定】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3970"/>
            <wp:effectExtent l="0" t="0" r="10160" b="1778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【驳回】状态显示为驳回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3970"/>
            <wp:effectExtent l="0" t="0" r="10160" b="1778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下载申请表，点击【下载】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53970"/>
            <wp:effectExtent l="0" t="0" r="10160" b="1778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345690" cy="2994660"/>
            <wp:effectExtent l="0" t="0" r="16510" b="1524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学生评价</w:t>
      </w:r>
    </w:p>
    <w:p>
      <w:pPr>
        <w:numPr>
          <w:ilvl w:val="0"/>
          <w:numId w:val="4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待评价：当学工部开启学生评价，部门开始对学生评价，在操作中点击【评价】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641600"/>
            <wp:effectExtent l="0" t="0" r="18415" b="6350"/>
            <wp:docPr id="5" name="图片 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弹出某位学生评价窗口，是否在岗【是】或【否】，选择评价【优秀】【合格】【不合格】后，点击【确定】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641600"/>
            <wp:effectExtent l="0" t="0" r="18415" b="635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评价查询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学生评价后明细列表，并可以进行相应条件的查询【姓名】【学号】【校区】【学期】【学生状态】【月份】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8435" cy="2641600"/>
            <wp:effectExtent l="0" t="0" r="18415" b="635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EECC9C"/>
    <w:multiLevelType w:val="singleLevel"/>
    <w:tmpl w:val="88EECC9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3508F77"/>
    <w:multiLevelType w:val="singleLevel"/>
    <w:tmpl w:val="B3508F7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9158660"/>
    <w:multiLevelType w:val="singleLevel"/>
    <w:tmpl w:val="2915866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2CEF245"/>
    <w:multiLevelType w:val="singleLevel"/>
    <w:tmpl w:val="62CEF245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3NjQ0NWNkZmQ3M2YzZGFkZmVhZmYwNjEzODU1MjAifQ=="/>
  </w:docVars>
  <w:rsids>
    <w:rsidRoot w:val="07C475BB"/>
    <w:rsid w:val="00464005"/>
    <w:rsid w:val="04B94860"/>
    <w:rsid w:val="07C475BB"/>
    <w:rsid w:val="0AFC2B76"/>
    <w:rsid w:val="11D67135"/>
    <w:rsid w:val="17C84600"/>
    <w:rsid w:val="22C1308A"/>
    <w:rsid w:val="2F575F82"/>
    <w:rsid w:val="32EC05E8"/>
    <w:rsid w:val="3A010B80"/>
    <w:rsid w:val="3AFB505F"/>
    <w:rsid w:val="43A2214D"/>
    <w:rsid w:val="473368AA"/>
    <w:rsid w:val="4E2D6C6D"/>
    <w:rsid w:val="54036AE1"/>
    <w:rsid w:val="610B628D"/>
    <w:rsid w:val="73905BE7"/>
    <w:rsid w:val="74C73D65"/>
    <w:rsid w:val="74EE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790</Words>
  <Characters>823</Characters>
  <Lines>0</Lines>
  <Paragraphs>0</Paragraphs>
  <TotalTime>0</TotalTime>
  <ScaleCrop>false</ScaleCrop>
  <LinksUpToDate>false</LinksUpToDate>
  <CharactersWithSpaces>823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2023-08-25T03:52:00Z</dcterms:created>
  <dc:creator>蚊子焸.com</dc:creator>
  <cp:lastModifiedBy>高文学</cp:lastModifiedBy>
  <dcterms:modified xsi:type="dcterms:W3CDTF">2023-09-04T11:53:41Z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FB2C50C012844C24B5C22D668C939722_13</vt:lpwstr>
  </property>
</Properties>
</file>